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6338" w14:textId="3630353A" w:rsidR="00474233" w:rsidRDefault="003C200C" w:rsidP="00474233">
      <w:r>
        <w:rPr>
          <w:noProof/>
        </w:rPr>
        <w:drawing>
          <wp:anchor distT="0" distB="0" distL="114300" distR="114300" simplePos="0" relativeHeight="251658240" behindDoc="0" locked="0" layoutInCell="1" allowOverlap="1" wp14:anchorId="7276C311" wp14:editId="58D46E1B">
            <wp:simplePos x="0" y="0"/>
            <wp:positionH relativeFrom="margin">
              <wp:align>center</wp:align>
            </wp:positionH>
            <wp:positionV relativeFrom="paragraph">
              <wp:posOffset>-565150</wp:posOffset>
            </wp:positionV>
            <wp:extent cx="781050" cy="781050"/>
            <wp:effectExtent l="0" t="0" r="0" b="0"/>
            <wp:wrapNone/>
            <wp:docPr id="1255831394" name="Afbeelding 1" descr="Afbeelding met handschrift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31394" name="Afbeelding 1" descr="Afbeelding met handschrift, cirkel, Lettertyp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74AAF" w14:textId="28E66DE0" w:rsidR="00474233" w:rsidRDefault="00474233" w:rsidP="003C200C">
      <w:pPr>
        <w:jc w:val="center"/>
      </w:pPr>
      <w:r>
        <w:t>RETOURFORMULIER</w:t>
      </w:r>
      <w:r w:rsidR="003C200C">
        <w:t xml:space="preserve"> ZOSUUS</w:t>
      </w:r>
    </w:p>
    <w:p w14:paraId="1F0CB93F" w14:textId="4FE1F78D" w:rsidR="001972BD" w:rsidRDefault="001972BD" w:rsidP="003C200C">
      <w:pPr>
        <w:jc w:val="center"/>
      </w:pPr>
      <w:r>
        <w:t>Stuur dit formulier volledig ingevuld mee met de retourzending.</w:t>
      </w:r>
    </w:p>
    <w:p w14:paraId="04C918A2" w14:textId="77777777" w:rsidR="00474233" w:rsidRDefault="00474233" w:rsidP="00474233"/>
    <w:p w14:paraId="31C2B879" w14:textId="2C63D751" w:rsidR="00474233" w:rsidRPr="003C200C" w:rsidRDefault="00474233" w:rsidP="00474233">
      <w:pPr>
        <w:rPr>
          <w:u w:val="single"/>
        </w:rPr>
      </w:pPr>
      <w:r w:rsidRPr="003C200C">
        <w:rPr>
          <w:u w:val="single"/>
        </w:rPr>
        <w:t>Klantgegevens</w:t>
      </w:r>
      <w:r w:rsidR="00060749">
        <w:rPr>
          <w:u w:val="single"/>
        </w:rPr>
        <w:t>:</w:t>
      </w:r>
    </w:p>
    <w:p w14:paraId="162BC796" w14:textId="77777777" w:rsidR="00474233" w:rsidRDefault="00474233" w:rsidP="00474233">
      <w:r>
        <w:t>Ordernummer: _______________________</w:t>
      </w:r>
    </w:p>
    <w:p w14:paraId="28947FDD" w14:textId="77777777" w:rsidR="00474233" w:rsidRDefault="00474233" w:rsidP="00474233">
      <w:r>
        <w:t>Naam: __________________________________</w:t>
      </w:r>
    </w:p>
    <w:p w14:paraId="63FA07DE" w14:textId="77777777" w:rsidR="00474233" w:rsidRDefault="00474233" w:rsidP="00474233">
      <w:r>
        <w:t xml:space="preserve">Straat: __________________________________         Huisnummer:_________                                                                    </w:t>
      </w:r>
    </w:p>
    <w:p w14:paraId="0A0CAD8A" w14:textId="77777777" w:rsidR="00474233" w:rsidRDefault="00474233" w:rsidP="00474233">
      <w:r>
        <w:t xml:space="preserve">Woonplaats: _____________________________         Postcode:____________                                                                   </w:t>
      </w:r>
    </w:p>
    <w:p w14:paraId="236A2B1A" w14:textId="77777777" w:rsidR="00474233" w:rsidRDefault="00474233" w:rsidP="00474233">
      <w:r>
        <w:t>Telefoonnummer:_________________________</w:t>
      </w:r>
    </w:p>
    <w:p w14:paraId="3B043F1D" w14:textId="77777777" w:rsidR="00474233" w:rsidRDefault="00474233" w:rsidP="00474233">
      <w:r>
        <w:t>E-mail:__________________________________</w:t>
      </w:r>
    </w:p>
    <w:p w14:paraId="2CF61DFE" w14:textId="77777777" w:rsidR="00474233" w:rsidRDefault="00474233" w:rsidP="00474233"/>
    <w:p w14:paraId="78E966AC" w14:textId="4EFBC93C" w:rsidR="00474233" w:rsidRPr="004F32C0" w:rsidRDefault="00474233" w:rsidP="00474233">
      <w:pPr>
        <w:rPr>
          <w:u w:val="single"/>
        </w:rPr>
      </w:pPr>
      <w:r w:rsidRPr="004F32C0">
        <w:rPr>
          <w:u w:val="single"/>
        </w:rPr>
        <w:t>Retour</w:t>
      </w:r>
      <w:r w:rsidR="00060749">
        <w:rPr>
          <w:u w:val="single"/>
        </w:rPr>
        <w:t>:</w:t>
      </w:r>
    </w:p>
    <w:p w14:paraId="1116ADCC" w14:textId="78352782" w:rsidR="00474233" w:rsidRDefault="00474233" w:rsidP="00474233">
      <w:r>
        <w:t>Productnaam:______________________________________</w:t>
      </w:r>
    </w:p>
    <w:p w14:paraId="2E162182" w14:textId="77777777" w:rsidR="00474233" w:rsidRDefault="00474233" w:rsidP="00474233">
      <w:r>
        <w:t xml:space="preserve">Reden van retour: </w:t>
      </w:r>
    </w:p>
    <w:p w14:paraId="56F2708C" w14:textId="39C72346" w:rsidR="00474233" w:rsidRDefault="00474233" w:rsidP="006A106D">
      <w:pPr>
        <w:pStyle w:val="Lijstalinea"/>
        <w:numPr>
          <w:ilvl w:val="0"/>
          <w:numId w:val="4"/>
        </w:numPr>
      </w:pPr>
      <w:r>
        <w:t>Defect artikel</w:t>
      </w:r>
    </w:p>
    <w:p w14:paraId="359451B6" w14:textId="5F5C3048" w:rsidR="00474233" w:rsidRDefault="006A106D" w:rsidP="00474233">
      <w:pPr>
        <w:pStyle w:val="Lijstalinea"/>
        <w:numPr>
          <w:ilvl w:val="0"/>
          <w:numId w:val="4"/>
        </w:numPr>
      </w:pPr>
      <w:r>
        <w:t>Artikel niet naar wens</w:t>
      </w:r>
    </w:p>
    <w:p w14:paraId="19162468" w14:textId="77777777" w:rsidR="00474233" w:rsidRDefault="00474233" w:rsidP="00474233"/>
    <w:p w14:paraId="017F6BDF" w14:textId="6DFC6AB9" w:rsidR="00474233" w:rsidRPr="00060749" w:rsidRDefault="00474233" w:rsidP="00474233">
      <w:pPr>
        <w:rPr>
          <w:u w:val="single"/>
        </w:rPr>
      </w:pPr>
      <w:r w:rsidRPr="00060749">
        <w:rPr>
          <w:u w:val="single"/>
        </w:rPr>
        <w:t>Voorwaarden</w:t>
      </w:r>
      <w:r w:rsidR="00060749">
        <w:rPr>
          <w:u w:val="single"/>
        </w:rPr>
        <w:t xml:space="preserve"> voor de retour</w:t>
      </w:r>
      <w:r w:rsidRPr="00060749">
        <w:rPr>
          <w:u w:val="single"/>
        </w:rPr>
        <w:t>:</w:t>
      </w:r>
    </w:p>
    <w:p w14:paraId="74DFDF9C" w14:textId="77777777" w:rsidR="005B4E99" w:rsidRDefault="00474233" w:rsidP="004936AF">
      <w:pPr>
        <w:pStyle w:val="Lijstalinea"/>
        <w:numPr>
          <w:ilvl w:val="0"/>
          <w:numId w:val="6"/>
        </w:numPr>
      </w:pPr>
      <w:r>
        <w:t>Het artikel mag niet beschadigd zijn</w:t>
      </w:r>
      <w:r w:rsidR="005B4E99">
        <w:t>.</w:t>
      </w:r>
    </w:p>
    <w:p w14:paraId="083BE057" w14:textId="77777777" w:rsidR="00264514" w:rsidRDefault="00264514" w:rsidP="00264514">
      <w:pPr>
        <w:pStyle w:val="Lijstalinea"/>
        <w:numPr>
          <w:ilvl w:val="0"/>
          <w:numId w:val="6"/>
        </w:numPr>
      </w:pPr>
      <w:r>
        <w:t>Het product moet worden geretourneerd in dezelfde staat als bij ontvangst.</w:t>
      </w:r>
      <w:r w:rsidRPr="00264514">
        <w:t xml:space="preserve"> </w:t>
      </w:r>
    </w:p>
    <w:p w14:paraId="7B4A9EC8" w14:textId="34B3355A" w:rsidR="00264514" w:rsidRDefault="00264514" w:rsidP="00264514">
      <w:pPr>
        <w:pStyle w:val="Lijstalinea"/>
        <w:numPr>
          <w:ilvl w:val="0"/>
          <w:numId w:val="6"/>
        </w:numPr>
      </w:pPr>
      <w:r w:rsidRPr="00264514">
        <w:t>Het product moet worden geretourneerd in de originele verpakking. Indien er een gift bij zit, dient deze ook geretourneerd te worden.</w:t>
      </w:r>
    </w:p>
    <w:p w14:paraId="4C704E60" w14:textId="0E2711E8" w:rsidR="008A2307" w:rsidRDefault="005B4E99" w:rsidP="008A2307">
      <w:pPr>
        <w:pStyle w:val="Lijstalinea"/>
        <w:numPr>
          <w:ilvl w:val="0"/>
          <w:numId w:val="6"/>
        </w:numPr>
      </w:pPr>
      <w:r>
        <w:t xml:space="preserve">Het artikel </w:t>
      </w:r>
      <w:r w:rsidR="00474233">
        <w:t>moet binnen 14 dagen worden teruggestuurd</w:t>
      </w:r>
      <w:r w:rsidR="008A2307">
        <w:t>.</w:t>
      </w:r>
    </w:p>
    <w:p w14:paraId="07B4AEA4" w14:textId="0E90F44B" w:rsidR="008A2307" w:rsidRDefault="008A2307" w:rsidP="008A2307">
      <w:pPr>
        <w:pStyle w:val="Lijstalinea"/>
        <w:numPr>
          <w:ilvl w:val="0"/>
          <w:numId w:val="6"/>
        </w:numPr>
      </w:pPr>
      <w:r>
        <w:t>Oorbellen en gepersonaliseerde items kunnen niet retour gestuurd worden.</w:t>
      </w:r>
    </w:p>
    <w:p w14:paraId="5CB3029D" w14:textId="77777777" w:rsidR="005B4E99" w:rsidRDefault="005B4E99" w:rsidP="00474233"/>
    <w:p w14:paraId="6F9527C4" w14:textId="77777777" w:rsidR="00474233" w:rsidRDefault="00474233" w:rsidP="00474233"/>
    <w:p w14:paraId="48238CE1" w14:textId="77777777" w:rsidR="00474233" w:rsidRDefault="00474233" w:rsidP="00474233">
      <w:r>
        <w:t>Retouradres:</w:t>
      </w:r>
    </w:p>
    <w:p w14:paraId="638E8652" w14:textId="1A2E9CCC" w:rsidR="00474233" w:rsidRDefault="001972BD" w:rsidP="001972BD">
      <w:pPr>
        <w:pStyle w:val="Geenafstand"/>
      </w:pPr>
      <w:proofErr w:type="spellStart"/>
      <w:r>
        <w:t>ZoSuus</w:t>
      </w:r>
      <w:proofErr w:type="spellEnd"/>
    </w:p>
    <w:p w14:paraId="4142A026" w14:textId="0B587F7C" w:rsidR="001972BD" w:rsidRDefault="001972BD" w:rsidP="001972BD">
      <w:pPr>
        <w:pStyle w:val="Geenafstand"/>
      </w:pPr>
      <w:r>
        <w:t>Veenhuisweg 24</w:t>
      </w:r>
    </w:p>
    <w:p w14:paraId="19B1C240" w14:textId="65C20B0F" w:rsidR="001972BD" w:rsidRDefault="001972BD" w:rsidP="001972BD">
      <w:pPr>
        <w:pStyle w:val="Geenafstand"/>
      </w:pPr>
      <w:r>
        <w:t>7391TR Twello</w:t>
      </w:r>
    </w:p>
    <w:p w14:paraId="731EF11F" w14:textId="67A9900B" w:rsidR="00A51E7B" w:rsidRDefault="00A51E7B" w:rsidP="00474233"/>
    <w:sectPr w:rsidR="00A5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1CA0"/>
    <w:multiLevelType w:val="hybridMultilevel"/>
    <w:tmpl w:val="7F3225E8"/>
    <w:lvl w:ilvl="0" w:tplc="1648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BF5"/>
    <w:multiLevelType w:val="multilevel"/>
    <w:tmpl w:val="678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171A2"/>
    <w:multiLevelType w:val="hybridMultilevel"/>
    <w:tmpl w:val="2C0663C6"/>
    <w:lvl w:ilvl="0" w:tplc="9F96B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5221"/>
    <w:multiLevelType w:val="hybridMultilevel"/>
    <w:tmpl w:val="E9D0711C"/>
    <w:lvl w:ilvl="0" w:tplc="9F96B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A7DEA"/>
    <w:multiLevelType w:val="hybridMultilevel"/>
    <w:tmpl w:val="966C155E"/>
    <w:lvl w:ilvl="0" w:tplc="9F96B3C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E4BC0"/>
    <w:multiLevelType w:val="hybridMultilevel"/>
    <w:tmpl w:val="808CF4F2"/>
    <w:lvl w:ilvl="0" w:tplc="9F96B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43200">
    <w:abstractNumId w:val="3"/>
  </w:num>
  <w:num w:numId="2" w16cid:durableId="1008600550">
    <w:abstractNumId w:val="4"/>
  </w:num>
  <w:num w:numId="3" w16cid:durableId="834758558">
    <w:abstractNumId w:val="2"/>
  </w:num>
  <w:num w:numId="4" w16cid:durableId="112988440">
    <w:abstractNumId w:val="5"/>
  </w:num>
  <w:num w:numId="5" w16cid:durableId="574243342">
    <w:abstractNumId w:val="1"/>
  </w:num>
  <w:num w:numId="6" w16cid:durableId="46832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40"/>
    <w:rsid w:val="00060749"/>
    <w:rsid w:val="00151A40"/>
    <w:rsid w:val="001972BD"/>
    <w:rsid w:val="00264514"/>
    <w:rsid w:val="003C200C"/>
    <w:rsid w:val="00474233"/>
    <w:rsid w:val="004F32C0"/>
    <w:rsid w:val="005B4E99"/>
    <w:rsid w:val="006514C2"/>
    <w:rsid w:val="006A106D"/>
    <w:rsid w:val="008A2307"/>
    <w:rsid w:val="00A51E7B"/>
    <w:rsid w:val="00AF50C1"/>
    <w:rsid w:val="00B0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6A43"/>
  <w15:chartTrackingRefBased/>
  <w15:docId w15:val="{CF1EC66D-4507-4CCC-B957-3338E367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106D"/>
    <w:pPr>
      <w:ind w:left="720"/>
      <w:contextualSpacing/>
    </w:pPr>
  </w:style>
  <w:style w:type="paragraph" w:styleId="Geenafstand">
    <w:name w:val="No Spacing"/>
    <w:uiPriority w:val="1"/>
    <w:qFormat/>
    <w:rsid w:val="0019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Gemund</dc:creator>
  <cp:keywords/>
  <dc:description/>
  <cp:lastModifiedBy>Suzanne van Gemund</cp:lastModifiedBy>
  <cp:revision>10</cp:revision>
  <dcterms:created xsi:type="dcterms:W3CDTF">2024-04-14T15:29:00Z</dcterms:created>
  <dcterms:modified xsi:type="dcterms:W3CDTF">2024-04-14T15:41:00Z</dcterms:modified>
</cp:coreProperties>
</file>